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265C8" w:rsidRPr="009B5F1F" w:rsidTr="00CB02D8">
        <w:trPr>
          <w:trHeight w:val="1955"/>
        </w:trPr>
        <w:tc>
          <w:tcPr>
            <w:tcW w:w="4407" w:type="dxa"/>
            <w:gridSpan w:val="2"/>
            <w:hideMark/>
          </w:tcPr>
          <w:p w:rsidR="004265C8" w:rsidRPr="009B5F1F" w:rsidRDefault="004265C8" w:rsidP="00CB02D8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val="en-US" w:eastAsia="en-US"/>
              </w:rPr>
              <w:t>C</w:t>
            </w:r>
            <w:r w:rsidRPr="009B5F1F">
              <w:rPr>
                <w:color w:val="000000"/>
                <w:lang w:eastAsia="en-US"/>
              </w:rPr>
              <w:t>ОВЕТ</w:t>
            </w:r>
          </w:p>
          <w:p w:rsidR="004265C8" w:rsidRPr="009B5F1F" w:rsidRDefault="004265C8" w:rsidP="00CB02D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val="tt-RU" w:eastAsia="en-US"/>
              </w:rPr>
              <w:t xml:space="preserve">НОВОИЛЬМОВСКОГО </w:t>
            </w:r>
            <w:r w:rsidRPr="009B5F1F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4265C8" w:rsidRPr="009B5F1F" w:rsidRDefault="004265C8" w:rsidP="00CB02D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>МУНИЦИПАЛЬНОГО РАЙОНА</w:t>
            </w:r>
          </w:p>
          <w:p w:rsidR="004265C8" w:rsidRPr="009B5F1F" w:rsidRDefault="004265C8" w:rsidP="00CB02D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265C8" w:rsidRPr="009B5F1F" w:rsidRDefault="004265C8" w:rsidP="00CB02D8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4265C8" w:rsidRPr="009B5F1F" w:rsidRDefault="004265C8" w:rsidP="00CB02D8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4265C8" w:rsidRPr="009B5F1F" w:rsidRDefault="004265C8" w:rsidP="00CB02D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>ТАТАРСТАН РЕСПУБЛИКАСЫ</w:t>
            </w:r>
          </w:p>
          <w:p w:rsidR="004265C8" w:rsidRPr="009B5F1F" w:rsidRDefault="004265C8" w:rsidP="00CB02D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 xml:space="preserve"> ЧҮПРӘЛЕ</w:t>
            </w:r>
          </w:p>
          <w:p w:rsidR="004265C8" w:rsidRPr="009B5F1F" w:rsidRDefault="004265C8" w:rsidP="00CB02D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>МУНИЦИПАЛЬ РАЙОНЫ</w:t>
            </w:r>
          </w:p>
          <w:p w:rsidR="004265C8" w:rsidRPr="009B5F1F" w:rsidRDefault="004265C8" w:rsidP="00CB02D8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val="tt-RU" w:eastAsia="en-US"/>
              </w:rPr>
              <w:t>ЯҢА ӘЛМӘЛЕ АВЫЛ ҖИРЛЕГЕ</w:t>
            </w:r>
            <w:r w:rsidRPr="009B5F1F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4265C8" w:rsidRPr="009B5F1F" w:rsidTr="00CB02D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265C8" w:rsidRPr="009B5F1F" w:rsidRDefault="00522BF8" w:rsidP="00CB02D8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265C8" w:rsidRPr="009B5F1F" w:rsidRDefault="004265C8" w:rsidP="00CB02D8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4265C8" w:rsidRPr="009B5F1F" w:rsidRDefault="004265C8" w:rsidP="004265C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</w:pPr>
      <w:r w:rsidRPr="009B5F1F">
        <w:t>РЕШЕНИЕ</w:t>
      </w:r>
      <w:r w:rsidRPr="009B5F1F">
        <w:rPr>
          <w:sz w:val="28"/>
          <w:szCs w:val="28"/>
        </w:rPr>
        <w:t xml:space="preserve">                                           </w:t>
      </w:r>
      <w:r w:rsidRPr="009B5F1F">
        <w:t>КАРАР</w:t>
      </w:r>
    </w:p>
    <w:p w:rsidR="004265C8" w:rsidRPr="009B5F1F" w:rsidRDefault="004265C8" w:rsidP="004265C8">
      <w:pPr>
        <w:autoSpaceDN w:val="0"/>
        <w:jc w:val="center"/>
        <w:rPr>
          <w:sz w:val="28"/>
          <w:szCs w:val="28"/>
          <w:lang w:val="tt-RU"/>
        </w:rPr>
      </w:pPr>
      <w:r w:rsidRPr="009B5F1F">
        <w:rPr>
          <w:sz w:val="20"/>
          <w:szCs w:val="20"/>
          <w:lang w:val="tt-RU"/>
        </w:rPr>
        <w:t>Яңа Әлмәле авылы</w:t>
      </w:r>
    </w:p>
    <w:p w:rsidR="004265C8" w:rsidRPr="009B5F1F" w:rsidRDefault="004265C8" w:rsidP="004265C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sz w:val="26"/>
          <w:szCs w:val="26"/>
          <w:lang w:val="tt-RU"/>
        </w:rPr>
      </w:pPr>
      <w:r w:rsidRPr="009B5F1F">
        <w:rPr>
          <w:sz w:val="26"/>
          <w:szCs w:val="26"/>
          <w:lang w:val="tt-RU"/>
        </w:rPr>
        <w:t xml:space="preserve">                                                                                 </w:t>
      </w:r>
    </w:p>
    <w:p w:rsidR="004265C8" w:rsidRPr="009B5F1F" w:rsidRDefault="004265C8" w:rsidP="004265C8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30 январь 2024 ел</w:t>
      </w:r>
      <w:r w:rsidRPr="009B5F1F">
        <w:rPr>
          <w:color w:val="000000"/>
          <w:sz w:val="28"/>
        </w:rPr>
        <w:t xml:space="preserve">                                            </w:t>
      </w:r>
      <w:r>
        <w:rPr>
          <w:color w:val="000000"/>
          <w:sz w:val="28"/>
        </w:rPr>
        <w:t xml:space="preserve">                           №36/1</w:t>
      </w:r>
    </w:p>
    <w:p w:rsidR="00781893" w:rsidRPr="000237A3" w:rsidRDefault="00781893"/>
    <w:p w:rsidR="00781893" w:rsidRPr="000237A3" w:rsidRDefault="00781893" w:rsidP="00F73E8E">
      <w:pPr>
        <w:jc w:val="center"/>
        <w:rPr>
          <w:sz w:val="28"/>
          <w:szCs w:val="28"/>
        </w:rPr>
      </w:pPr>
      <w:r w:rsidRPr="000237A3">
        <w:rPr>
          <w:sz w:val="28"/>
          <w:szCs w:val="28"/>
        </w:rPr>
        <w:t xml:space="preserve">Татарстан </w:t>
      </w:r>
      <w:proofErr w:type="spellStart"/>
      <w:r w:rsidRPr="000237A3">
        <w:rPr>
          <w:sz w:val="28"/>
          <w:szCs w:val="28"/>
        </w:rPr>
        <w:t>Республикасы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Чүпрәле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муниципаль</w:t>
      </w:r>
      <w:proofErr w:type="spellEnd"/>
      <w:r w:rsidRPr="000237A3">
        <w:rPr>
          <w:sz w:val="28"/>
          <w:szCs w:val="28"/>
        </w:rPr>
        <w:t xml:space="preserve"> районы</w:t>
      </w:r>
    </w:p>
    <w:p w:rsidR="00781893" w:rsidRPr="000237A3" w:rsidRDefault="004265C8" w:rsidP="00F73E8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Яңа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Әлмәле</w:t>
      </w:r>
      <w:proofErr w:type="spellEnd"/>
      <w:r w:rsidR="00781893" w:rsidRPr="000237A3">
        <w:rPr>
          <w:sz w:val="28"/>
          <w:szCs w:val="28"/>
        </w:rPr>
        <w:t xml:space="preserve"> </w:t>
      </w:r>
      <w:proofErr w:type="spellStart"/>
      <w:r w:rsidR="00781893" w:rsidRPr="000237A3">
        <w:rPr>
          <w:sz w:val="28"/>
          <w:szCs w:val="28"/>
        </w:rPr>
        <w:t>авыл</w:t>
      </w:r>
      <w:proofErr w:type="spellEnd"/>
      <w:r w:rsidR="00781893" w:rsidRPr="000237A3">
        <w:rPr>
          <w:sz w:val="28"/>
          <w:szCs w:val="28"/>
        </w:rPr>
        <w:t xml:space="preserve"> </w:t>
      </w:r>
      <w:proofErr w:type="spellStart"/>
      <w:r w:rsidR="00781893" w:rsidRPr="000237A3">
        <w:rPr>
          <w:sz w:val="28"/>
          <w:szCs w:val="28"/>
        </w:rPr>
        <w:t>җирлегендә</w:t>
      </w:r>
      <w:proofErr w:type="spellEnd"/>
      <w:r w:rsidR="00781893" w:rsidRPr="000237A3">
        <w:rPr>
          <w:sz w:val="28"/>
          <w:szCs w:val="28"/>
        </w:rPr>
        <w:t xml:space="preserve"> бюджет </w:t>
      </w:r>
      <w:proofErr w:type="spellStart"/>
      <w:r w:rsidR="00781893" w:rsidRPr="000237A3">
        <w:rPr>
          <w:sz w:val="28"/>
          <w:szCs w:val="28"/>
        </w:rPr>
        <w:t>төзелеше</w:t>
      </w:r>
      <w:proofErr w:type="spellEnd"/>
      <w:r w:rsidR="00781893" w:rsidRPr="000237A3">
        <w:rPr>
          <w:sz w:val="28"/>
          <w:szCs w:val="28"/>
        </w:rPr>
        <w:t xml:space="preserve"> </w:t>
      </w:r>
      <w:proofErr w:type="spellStart"/>
      <w:r w:rsidR="00781893" w:rsidRPr="000237A3">
        <w:rPr>
          <w:sz w:val="28"/>
          <w:szCs w:val="28"/>
        </w:rPr>
        <w:t>һәм</w:t>
      </w:r>
      <w:proofErr w:type="spellEnd"/>
      <w:r w:rsidR="00781893" w:rsidRPr="000237A3">
        <w:rPr>
          <w:sz w:val="28"/>
          <w:szCs w:val="28"/>
        </w:rPr>
        <w:t xml:space="preserve"> бюджет процессы</w:t>
      </w:r>
    </w:p>
    <w:p w:rsidR="00E409FC" w:rsidRPr="000237A3" w:rsidRDefault="00781893" w:rsidP="00F73E8E">
      <w:pPr>
        <w:jc w:val="center"/>
        <w:rPr>
          <w:sz w:val="28"/>
          <w:szCs w:val="28"/>
        </w:rPr>
      </w:pPr>
      <w:proofErr w:type="spellStart"/>
      <w:r w:rsidRPr="000237A3">
        <w:rPr>
          <w:sz w:val="28"/>
          <w:szCs w:val="28"/>
        </w:rPr>
        <w:t>турындагы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Нигезләмәнең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аерым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пунктларын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туктатып</w:t>
      </w:r>
      <w:proofErr w:type="spellEnd"/>
      <w:r w:rsidRPr="000237A3">
        <w:rPr>
          <w:sz w:val="28"/>
          <w:szCs w:val="28"/>
        </w:rPr>
        <w:t xml:space="preserve"> тору </w:t>
      </w:r>
      <w:proofErr w:type="spellStart"/>
      <w:r w:rsidRPr="000237A3">
        <w:rPr>
          <w:sz w:val="28"/>
          <w:szCs w:val="28"/>
        </w:rPr>
        <w:t>турында</w:t>
      </w:r>
      <w:proofErr w:type="spellEnd"/>
    </w:p>
    <w:p w:rsidR="00E409FC" w:rsidRPr="000237A3" w:rsidRDefault="00E409FC" w:rsidP="00E409FC">
      <w:pPr>
        <w:rPr>
          <w:sz w:val="28"/>
          <w:szCs w:val="28"/>
        </w:rPr>
      </w:pPr>
    </w:p>
    <w:p w:rsidR="00E409FC" w:rsidRPr="000237A3" w:rsidRDefault="00E409FC" w:rsidP="00E409FC">
      <w:pPr>
        <w:rPr>
          <w:sz w:val="28"/>
          <w:szCs w:val="28"/>
        </w:rPr>
      </w:pPr>
    </w:p>
    <w:p w:rsidR="00ED1934" w:rsidRPr="000237A3" w:rsidRDefault="00E409FC" w:rsidP="004265C8">
      <w:pPr>
        <w:jc w:val="both"/>
        <w:rPr>
          <w:sz w:val="28"/>
          <w:szCs w:val="28"/>
        </w:rPr>
      </w:pPr>
      <w:r w:rsidRPr="000237A3">
        <w:rPr>
          <w:sz w:val="28"/>
          <w:szCs w:val="28"/>
        </w:rPr>
        <w:t xml:space="preserve">«Россия </w:t>
      </w:r>
      <w:proofErr w:type="spellStart"/>
      <w:r w:rsidRPr="000237A3">
        <w:rPr>
          <w:sz w:val="28"/>
          <w:szCs w:val="28"/>
        </w:rPr>
        <w:t>Федерациясе</w:t>
      </w:r>
      <w:proofErr w:type="spellEnd"/>
      <w:r w:rsidRPr="000237A3">
        <w:rPr>
          <w:sz w:val="28"/>
          <w:szCs w:val="28"/>
        </w:rPr>
        <w:t xml:space="preserve"> Бюджет </w:t>
      </w:r>
      <w:proofErr w:type="spellStart"/>
      <w:r w:rsidRPr="000237A3">
        <w:rPr>
          <w:sz w:val="28"/>
          <w:szCs w:val="28"/>
        </w:rPr>
        <w:t>кодексының</w:t>
      </w:r>
      <w:proofErr w:type="spellEnd"/>
      <w:r w:rsidRPr="000237A3">
        <w:rPr>
          <w:sz w:val="28"/>
          <w:szCs w:val="28"/>
        </w:rPr>
        <w:t xml:space="preserve"> 96_6 </w:t>
      </w:r>
      <w:proofErr w:type="spellStart"/>
      <w:r w:rsidRPr="000237A3">
        <w:rPr>
          <w:sz w:val="28"/>
          <w:szCs w:val="28"/>
        </w:rPr>
        <w:t>һәм</w:t>
      </w:r>
      <w:proofErr w:type="spellEnd"/>
      <w:r w:rsidRPr="000237A3">
        <w:rPr>
          <w:sz w:val="28"/>
          <w:szCs w:val="28"/>
        </w:rPr>
        <w:t xml:space="preserve"> 220_1 </w:t>
      </w:r>
      <w:proofErr w:type="spellStart"/>
      <w:r w:rsidRPr="000237A3">
        <w:rPr>
          <w:sz w:val="28"/>
          <w:szCs w:val="28"/>
        </w:rPr>
        <w:t>статьяларына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һәм</w:t>
      </w:r>
      <w:proofErr w:type="spellEnd"/>
      <w:r w:rsidRPr="000237A3">
        <w:rPr>
          <w:sz w:val="28"/>
          <w:szCs w:val="28"/>
        </w:rPr>
        <w:t xml:space="preserve"> Россия </w:t>
      </w:r>
      <w:proofErr w:type="spellStart"/>
      <w:r w:rsidRPr="000237A3">
        <w:rPr>
          <w:sz w:val="28"/>
          <w:szCs w:val="28"/>
        </w:rPr>
        <w:t>Федерациясенең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аерым</w:t>
      </w:r>
      <w:proofErr w:type="spellEnd"/>
      <w:r w:rsidRPr="000237A3">
        <w:rPr>
          <w:sz w:val="28"/>
          <w:szCs w:val="28"/>
        </w:rPr>
        <w:t xml:space="preserve"> закон </w:t>
      </w:r>
      <w:proofErr w:type="spellStart"/>
      <w:r w:rsidRPr="000237A3">
        <w:rPr>
          <w:sz w:val="28"/>
          <w:szCs w:val="28"/>
        </w:rPr>
        <w:t>актларына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үзгәрешләр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кертү</w:t>
      </w:r>
      <w:proofErr w:type="spellEnd"/>
      <w:r w:rsidRPr="000237A3">
        <w:rPr>
          <w:sz w:val="28"/>
          <w:szCs w:val="28"/>
        </w:rPr>
        <w:t xml:space="preserve">, 2024 </w:t>
      </w:r>
      <w:proofErr w:type="spellStart"/>
      <w:r w:rsidRPr="000237A3">
        <w:rPr>
          <w:sz w:val="28"/>
          <w:szCs w:val="28"/>
        </w:rPr>
        <w:t>елда</w:t>
      </w:r>
      <w:proofErr w:type="spellEnd"/>
      <w:r w:rsidRPr="000237A3">
        <w:rPr>
          <w:sz w:val="28"/>
          <w:szCs w:val="28"/>
        </w:rPr>
        <w:t xml:space="preserve"> Россия </w:t>
      </w:r>
      <w:proofErr w:type="spellStart"/>
      <w:r w:rsidRPr="000237A3">
        <w:rPr>
          <w:sz w:val="28"/>
          <w:szCs w:val="28"/>
        </w:rPr>
        <w:t>Федерациясе</w:t>
      </w:r>
      <w:proofErr w:type="spellEnd"/>
      <w:r w:rsidRPr="000237A3">
        <w:rPr>
          <w:sz w:val="28"/>
          <w:szCs w:val="28"/>
        </w:rPr>
        <w:t xml:space="preserve"> Бюджет </w:t>
      </w:r>
      <w:proofErr w:type="spellStart"/>
      <w:r w:rsidRPr="000237A3">
        <w:rPr>
          <w:sz w:val="28"/>
          <w:szCs w:val="28"/>
        </w:rPr>
        <w:t>кодексының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аерым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нигезләмәләренең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гамәлдә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булуын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туктатып</w:t>
      </w:r>
      <w:proofErr w:type="spellEnd"/>
      <w:r w:rsidRPr="000237A3">
        <w:rPr>
          <w:sz w:val="28"/>
          <w:szCs w:val="28"/>
        </w:rPr>
        <w:t xml:space="preserve"> тору (2023 </w:t>
      </w:r>
      <w:proofErr w:type="spellStart"/>
      <w:r w:rsidRPr="000237A3">
        <w:rPr>
          <w:sz w:val="28"/>
          <w:szCs w:val="28"/>
        </w:rPr>
        <w:t>елның</w:t>
      </w:r>
      <w:proofErr w:type="spellEnd"/>
      <w:r w:rsidRPr="000237A3">
        <w:rPr>
          <w:sz w:val="28"/>
          <w:szCs w:val="28"/>
        </w:rPr>
        <w:t xml:space="preserve"> 25 декабре </w:t>
      </w:r>
      <w:proofErr w:type="spellStart"/>
      <w:r w:rsidRPr="000237A3">
        <w:rPr>
          <w:sz w:val="28"/>
          <w:szCs w:val="28"/>
        </w:rPr>
        <w:t>үзгәрешләре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белән</w:t>
      </w:r>
      <w:proofErr w:type="spellEnd"/>
      <w:r w:rsidRPr="000237A3">
        <w:rPr>
          <w:sz w:val="28"/>
          <w:szCs w:val="28"/>
        </w:rPr>
        <w:t xml:space="preserve">), Татарстан </w:t>
      </w:r>
      <w:proofErr w:type="spellStart"/>
      <w:r w:rsidRPr="000237A3">
        <w:rPr>
          <w:sz w:val="28"/>
          <w:szCs w:val="28"/>
        </w:rPr>
        <w:t>Республикасы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Чүпрәле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муниципаль</w:t>
      </w:r>
      <w:proofErr w:type="spellEnd"/>
      <w:r w:rsidRPr="000237A3">
        <w:rPr>
          <w:sz w:val="28"/>
          <w:szCs w:val="28"/>
        </w:rPr>
        <w:t xml:space="preserve"> районы </w:t>
      </w:r>
      <w:proofErr w:type="spellStart"/>
      <w:r w:rsidR="004265C8">
        <w:rPr>
          <w:sz w:val="28"/>
          <w:szCs w:val="28"/>
        </w:rPr>
        <w:t>Яңа</w:t>
      </w:r>
      <w:proofErr w:type="spellEnd"/>
      <w:r w:rsidR="004265C8">
        <w:rPr>
          <w:sz w:val="28"/>
          <w:szCs w:val="28"/>
        </w:rPr>
        <w:t xml:space="preserve"> </w:t>
      </w:r>
      <w:proofErr w:type="spellStart"/>
      <w:r w:rsidR="004265C8">
        <w:rPr>
          <w:sz w:val="28"/>
          <w:szCs w:val="28"/>
        </w:rPr>
        <w:t>Әлмәле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авыл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җирлеге</w:t>
      </w:r>
      <w:proofErr w:type="spellEnd"/>
      <w:r w:rsidRPr="000237A3">
        <w:rPr>
          <w:sz w:val="28"/>
          <w:szCs w:val="28"/>
        </w:rPr>
        <w:t xml:space="preserve"> Советы </w:t>
      </w:r>
      <w:proofErr w:type="spellStart"/>
      <w:r w:rsidRPr="000237A3">
        <w:rPr>
          <w:sz w:val="28"/>
          <w:szCs w:val="28"/>
        </w:rPr>
        <w:t>карар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итте</w:t>
      </w:r>
      <w:proofErr w:type="spellEnd"/>
      <w:r w:rsidRPr="000237A3">
        <w:rPr>
          <w:sz w:val="28"/>
          <w:szCs w:val="28"/>
        </w:rPr>
        <w:t>:</w:t>
      </w:r>
    </w:p>
    <w:p w:rsidR="00E30E21" w:rsidRDefault="00ED1934" w:rsidP="004265C8">
      <w:pPr>
        <w:jc w:val="both"/>
        <w:rPr>
          <w:sz w:val="28"/>
          <w:szCs w:val="28"/>
        </w:rPr>
      </w:pPr>
      <w:r w:rsidRPr="000237A3">
        <w:rPr>
          <w:sz w:val="28"/>
          <w:szCs w:val="28"/>
        </w:rPr>
        <w:t xml:space="preserve">    </w:t>
      </w:r>
      <w:r w:rsidR="00BF3F96" w:rsidRPr="000237A3">
        <w:rPr>
          <w:sz w:val="28"/>
          <w:szCs w:val="28"/>
        </w:rPr>
        <w:t>1.</w:t>
      </w:r>
      <w:r w:rsidRPr="000237A3">
        <w:rPr>
          <w:sz w:val="28"/>
          <w:szCs w:val="28"/>
        </w:rPr>
        <w:t xml:space="preserve"> </w:t>
      </w:r>
      <w:r w:rsidR="00FF7CCA" w:rsidRPr="000237A3">
        <w:rPr>
          <w:sz w:val="28"/>
          <w:szCs w:val="28"/>
        </w:rPr>
        <w:t xml:space="preserve">Татарстан </w:t>
      </w:r>
      <w:proofErr w:type="spellStart"/>
      <w:r w:rsidR="00FF7CCA" w:rsidRPr="000237A3">
        <w:rPr>
          <w:sz w:val="28"/>
          <w:szCs w:val="28"/>
        </w:rPr>
        <w:t>Республикасы</w:t>
      </w:r>
      <w:proofErr w:type="spellEnd"/>
      <w:r w:rsidR="00FF7CCA" w:rsidRPr="000237A3">
        <w:rPr>
          <w:sz w:val="28"/>
          <w:szCs w:val="28"/>
        </w:rPr>
        <w:t xml:space="preserve"> </w:t>
      </w:r>
      <w:proofErr w:type="spellStart"/>
      <w:r w:rsidR="00FF7CCA" w:rsidRPr="000237A3">
        <w:rPr>
          <w:sz w:val="28"/>
          <w:szCs w:val="28"/>
        </w:rPr>
        <w:t>Чүпрәле</w:t>
      </w:r>
      <w:proofErr w:type="spellEnd"/>
      <w:r w:rsidR="00FF7CCA" w:rsidRPr="000237A3">
        <w:rPr>
          <w:sz w:val="28"/>
          <w:szCs w:val="28"/>
        </w:rPr>
        <w:t xml:space="preserve"> </w:t>
      </w:r>
      <w:proofErr w:type="spellStart"/>
      <w:r w:rsidR="00FF7CCA" w:rsidRPr="000237A3">
        <w:rPr>
          <w:sz w:val="28"/>
          <w:szCs w:val="28"/>
        </w:rPr>
        <w:t>муниципаль</w:t>
      </w:r>
      <w:proofErr w:type="spellEnd"/>
      <w:r w:rsidR="00FF7CCA" w:rsidRPr="000237A3">
        <w:rPr>
          <w:sz w:val="28"/>
          <w:szCs w:val="28"/>
        </w:rPr>
        <w:t xml:space="preserve"> районы </w:t>
      </w:r>
      <w:proofErr w:type="spellStart"/>
      <w:r w:rsidR="004265C8">
        <w:rPr>
          <w:sz w:val="28"/>
          <w:szCs w:val="28"/>
        </w:rPr>
        <w:t>Яңа</w:t>
      </w:r>
      <w:proofErr w:type="spellEnd"/>
      <w:r w:rsidR="004265C8">
        <w:rPr>
          <w:sz w:val="28"/>
          <w:szCs w:val="28"/>
        </w:rPr>
        <w:t xml:space="preserve"> </w:t>
      </w:r>
      <w:proofErr w:type="spellStart"/>
      <w:r w:rsidR="004265C8">
        <w:rPr>
          <w:sz w:val="28"/>
          <w:szCs w:val="28"/>
        </w:rPr>
        <w:t>Әлмәле</w:t>
      </w:r>
      <w:proofErr w:type="spellEnd"/>
      <w:r w:rsidR="00E30E21">
        <w:rPr>
          <w:sz w:val="28"/>
          <w:szCs w:val="28"/>
        </w:rPr>
        <w:t xml:space="preserve"> </w:t>
      </w:r>
      <w:proofErr w:type="spellStart"/>
      <w:r w:rsidR="00E30E21">
        <w:rPr>
          <w:sz w:val="28"/>
          <w:szCs w:val="28"/>
        </w:rPr>
        <w:t>авыл</w:t>
      </w:r>
      <w:proofErr w:type="spellEnd"/>
      <w:r w:rsidR="00E30E21">
        <w:rPr>
          <w:sz w:val="28"/>
          <w:szCs w:val="28"/>
        </w:rPr>
        <w:t xml:space="preserve"> </w:t>
      </w:r>
      <w:proofErr w:type="spellStart"/>
      <w:r w:rsidR="00E30E21">
        <w:rPr>
          <w:sz w:val="28"/>
          <w:szCs w:val="28"/>
        </w:rPr>
        <w:t>җирлеге</w:t>
      </w:r>
      <w:proofErr w:type="spellEnd"/>
      <w:r w:rsidR="00E30E21">
        <w:rPr>
          <w:sz w:val="28"/>
          <w:szCs w:val="28"/>
        </w:rPr>
        <w:t xml:space="preserve"> </w:t>
      </w:r>
      <w:proofErr w:type="spellStart"/>
      <w:r w:rsidR="00E30E21">
        <w:rPr>
          <w:sz w:val="28"/>
          <w:szCs w:val="28"/>
        </w:rPr>
        <w:t>Советының</w:t>
      </w:r>
      <w:proofErr w:type="spellEnd"/>
      <w:r w:rsidR="00E30E21">
        <w:rPr>
          <w:sz w:val="28"/>
          <w:szCs w:val="28"/>
        </w:rPr>
        <w:t xml:space="preserve"> 06.06.2022 </w:t>
      </w:r>
      <w:r w:rsidR="00E30E21">
        <w:rPr>
          <w:sz w:val="28"/>
          <w:szCs w:val="28"/>
          <w:lang w:val="tt-RU"/>
        </w:rPr>
        <w:t>№</w:t>
      </w:r>
      <w:r w:rsidR="00E30E21">
        <w:rPr>
          <w:sz w:val="28"/>
          <w:szCs w:val="28"/>
        </w:rPr>
        <w:t xml:space="preserve"> 19</w:t>
      </w:r>
      <w:r w:rsidR="00FF7CCA" w:rsidRPr="000237A3">
        <w:rPr>
          <w:sz w:val="28"/>
          <w:szCs w:val="28"/>
        </w:rPr>
        <w:t xml:space="preserve">/1 </w:t>
      </w:r>
      <w:proofErr w:type="spellStart"/>
      <w:r w:rsidR="00FF7CCA" w:rsidRPr="000237A3">
        <w:rPr>
          <w:sz w:val="28"/>
          <w:szCs w:val="28"/>
        </w:rPr>
        <w:t>карары</w:t>
      </w:r>
      <w:proofErr w:type="spellEnd"/>
      <w:r w:rsidR="00FF7CCA" w:rsidRPr="000237A3">
        <w:rPr>
          <w:sz w:val="28"/>
          <w:szCs w:val="28"/>
        </w:rPr>
        <w:t xml:space="preserve"> </w:t>
      </w:r>
      <w:proofErr w:type="spellStart"/>
      <w:r w:rsidR="007F720E">
        <w:rPr>
          <w:sz w:val="28"/>
          <w:szCs w:val="28"/>
        </w:rPr>
        <w:t>белән</w:t>
      </w:r>
      <w:proofErr w:type="spellEnd"/>
      <w:r w:rsidR="007F720E">
        <w:rPr>
          <w:sz w:val="28"/>
          <w:szCs w:val="28"/>
        </w:rPr>
        <w:t xml:space="preserve"> </w:t>
      </w:r>
      <w:proofErr w:type="spellStart"/>
      <w:r w:rsidR="007F720E">
        <w:rPr>
          <w:sz w:val="28"/>
          <w:szCs w:val="28"/>
        </w:rPr>
        <w:t>расланган</w:t>
      </w:r>
      <w:proofErr w:type="spellEnd"/>
      <w:r w:rsidR="007F720E">
        <w:rPr>
          <w:sz w:val="28"/>
          <w:szCs w:val="28"/>
        </w:rPr>
        <w:t xml:space="preserve"> (16.12.2022 № 24/3</w:t>
      </w:r>
      <w:r w:rsidR="00FF7CCA" w:rsidRPr="000237A3">
        <w:rPr>
          <w:sz w:val="28"/>
          <w:szCs w:val="28"/>
        </w:rPr>
        <w:t>, 17.02.2023</w:t>
      </w:r>
      <w:r w:rsidR="007F720E">
        <w:rPr>
          <w:sz w:val="28"/>
          <w:szCs w:val="28"/>
        </w:rPr>
        <w:t xml:space="preserve"> № 26/2, 27.07.2023 № 31/2</w:t>
      </w:r>
      <w:r w:rsidR="007F720E">
        <w:rPr>
          <w:sz w:val="28"/>
          <w:szCs w:val="28"/>
          <w:lang w:val="tt-RU"/>
        </w:rPr>
        <w:t>, 15.11.2023 №34/4</w:t>
      </w:r>
      <w:r w:rsidR="00FF7CCA" w:rsidRPr="000237A3">
        <w:rPr>
          <w:sz w:val="28"/>
          <w:szCs w:val="28"/>
        </w:rPr>
        <w:t xml:space="preserve"> </w:t>
      </w:r>
      <w:proofErr w:type="spellStart"/>
      <w:r w:rsidR="00FF7CCA" w:rsidRPr="000237A3">
        <w:rPr>
          <w:sz w:val="28"/>
          <w:szCs w:val="28"/>
        </w:rPr>
        <w:t>редакциясендә</w:t>
      </w:r>
      <w:proofErr w:type="spellEnd"/>
      <w:r w:rsidR="00FF7CCA" w:rsidRPr="000237A3">
        <w:rPr>
          <w:sz w:val="28"/>
          <w:szCs w:val="28"/>
        </w:rPr>
        <w:t xml:space="preserve">) </w:t>
      </w:r>
    </w:p>
    <w:p w:rsidR="0035273A" w:rsidRPr="000237A3" w:rsidRDefault="00ED1934" w:rsidP="004265C8">
      <w:pPr>
        <w:jc w:val="both"/>
        <w:rPr>
          <w:sz w:val="28"/>
          <w:szCs w:val="28"/>
        </w:rPr>
      </w:pPr>
      <w:r w:rsidRPr="000237A3">
        <w:rPr>
          <w:sz w:val="28"/>
          <w:szCs w:val="28"/>
        </w:rPr>
        <w:t xml:space="preserve">Татарстан </w:t>
      </w:r>
      <w:proofErr w:type="spellStart"/>
      <w:r w:rsidRPr="000237A3">
        <w:rPr>
          <w:sz w:val="28"/>
          <w:szCs w:val="28"/>
        </w:rPr>
        <w:t>Республикасы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Чүпрәле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муниципаль</w:t>
      </w:r>
      <w:proofErr w:type="spellEnd"/>
      <w:r w:rsidRPr="000237A3">
        <w:rPr>
          <w:sz w:val="28"/>
          <w:szCs w:val="28"/>
        </w:rPr>
        <w:t xml:space="preserve"> районы </w:t>
      </w:r>
      <w:proofErr w:type="spellStart"/>
      <w:r w:rsidR="004265C8">
        <w:rPr>
          <w:sz w:val="28"/>
          <w:szCs w:val="28"/>
        </w:rPr>
        <w:t>Яңа</w:t>
      </w:r>
      <w:proofErr w:type="spellEnd"/>
      <w:r w:rsidR="004265C8">
        <w:rPr>
          <w:sz w:val="28"/>
          <w:szCs w:val="28"/>
        </w:rPr>
        <w:t xml:space="preserve"> </w:t>
      </w:r>
      <w:proofErr w:type="spellStart"/>
      <w:r w:rsidR="004265C8">
        <w:rPr>
          <w:sz w:val="28"/>
          <w:szCs w:val="28"/>
        </w:rPr>
        <w:t>Әлмәле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авыл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җирлегендә</w:t>
      </w:r>
      <w:proofErr w:type="spellEnd"/>
      <w:r w:rsidRPr="000237A3">
        <w:rPr>
          <w:sz w:val="28"/>
          <w:szCs w:val="28"/>
        </w:rPr>
        <w:t xml:space="preserve"> бюджет </w:t>
      </w:r>
      <w:proofErr w:type="spellStart"/>
      <w:r w:rsidRPr="000237A3">
        <w:rPr>
          <w:sz w:val="28"/>
          <w:szCs w:val="28"/>
        </w:rPr>
        <w:t>төзелеше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һәм</w:t>
      </w:r>
      <w:proofErr w:type="spellEnd"/>
      <w:r w:rsidRPr="000237A3">
        <w:rPr>
          <w:sz w:val="28"/>
          <w:szCs w:val="28"/>
        </w:rPr>
        <w:t xml:space="preserve"> бюджет процессы </w:t>
      </w:r>
      <w:proofErr w:type="spellStart"/>
      <w:r w:rsidRPr="000237A3">
        <w:rPr>
          <w:sz w:val="28"/>
          <w:szCs w:val="28"/>
        </w:rPr>
        <w:t>турында</w:t>
      </w:r>
      <w:proofErr w:type="spellEnd"/>
      <w:r w:rsidRPr="000237A3">
        <w:rPr>
          <w:sz w:val="28"/>
          <w:szCs w:val="28"/>
        </w:rPr>
        <w:t xml:space="preserve"> </w:t>
      </w:r>
      <w:proofErr w:type="spellStart"/>
      <w:r w:rsidRPr="000237A3">
        <w:rPr>
          <w:sz w:val="28"/>
          <w:szCs w:val="28"/>
        </w:rPr>
        <w:t>нигезләмәнең</w:t>
      </w:r>
      <w:proofErr w:type="spellEnd"/>
      <w:r w:rsidRPr="000237A3">
        <w:rPr>
          <w:sz w:val="28"/>
          <w:szCs w:val="28"/>
        </w:rPr>
        <w:t xml:space="preserve"> 13.5 </w:t>
      </w:r>
      <w:proofErr w:type="spellStart"/>
      <w:r w:rsidRPr="000237A3">
        <w:rPr>
          <w:sz w:val="28"/>
          <w:szCs w:val="28"/>
        </w:rPr>
        <w:t>статьясындагы</w:t>
      </w:r>
      <w:proofErr w:type="spellEnd"/>
      <w:r w:rsidRPr="000237A3">
        <w:rPr>
          <w:sz w:val="28"/>
          <w:szCs w:val="28"/>
        </w:rPr>
        <w:t xml:space="preserve"> 3 пункты </w:t>
      </w:r>
      <w:proofErr w:type="spellStart"/>
      <w:r w:rsidRPr="000237A3">
        <w:rPr>
          <w:sz w:val="28"/>
          <w:szCs w:val="28"/>
        </w:rPr>
        <w:t>һәм</w:t>
      </w:r>
      <w:proofErr w:type="spellEnd"/>
      <w:r w:rsidR="00FF7CCA" w:rsidRPr="000237A3">
        <w:rPr>
          <w:sz w:val="28"/>
          <w:szCs w:val="28"/>
        </w:rPr>
        <w:t xml:space="preserve"> 13.8 </w:t>
      </w:r>
      <w:proofErr w:type="spellStart"/>
      <w:r w:rsidR="00FF7CCA" w:rsidRPr="000237A3">
        <w:rPr>
          <w:sz w:val="28"/>
          <w:szCs w:val="28"/>
        </w:rPr>
        <w:t>статьясындагы</w:t>
      </w:r>
      <w:proofErr w:type="spellEnd"/>
      <w:r w:rsidR="00FF7CCA" w:rsidRPr="000237A3">
        <w:rPr>
          <w:sz w:val="28"/>
          <w:szCs w:val="28"/>
        </w:rPr>
        <w:t xml:space="preserve"> 3 </w:t>
      </w:r>
      <w:proofErr w:type="spellStart"/>
      <w:r w:rsidR="00FF7CCA" w:rsidRPr="000237A3">
        <w:rPr>
          <w:sz w:val="28"/>
          <w:szCs w:val="28"/>
        </w:rPr>
        <w:t>пунктын</w:t>
      </w:r>
      <w:proofErr w:type="spellEnd"/>
      <w:r w:rsidR="00FF7CCA" w:rsidRPr="000237A3">
        <w:rPr>
          <w:sz w:val="28"/>
          <w:szCs w:val="28"/>
        </w:rPr>
        <w:t xml:space="preserve"> </w:t>
      </w:r>
      <w:r w:rsidRPr="000237A3">
        <w:rPr>
          <w:sz w:val="28"/>
          <w:szCs w:val="28"/>
        </w:rPr>
        <w:t xml:space="preserve">2024 </w:t>
      </w:r>
      <w:proofErr w:type="spellStart"/>
      <w:r w:rsidRPr="000237A3">
        <w:rPr>
          <w:sz w:val="28"/>
          <w:szCs w:val="28"/>
        </w:rPr>
        <w:t>елның</w:t>
      </w:r>
      <w:proofErr w:type="spellEnd"/>
      <w:r w:rsidRPr="000237A3">
        <w:rPr>
          <w:sz w:val="28"/>
          <w:szCs w:val="28"/>
        </w:rPr>
        <w:t xml:space="preserve"> 1 </w:t>
      </w:r>
      <w:proofErr w:type="spellStart"/>
      <w:r w:rsidRPr="000237A3">
        <w:rPr>
          <w:sz w:val="28"/>
          <w:szCs w:val="28"/>
        </w:rPr>
        <w:t>гыйнварыннан</w:t>
      </w:r>
      <w:proofErr w:type="spellEnd"/>
      <w:r w:rsidRPr="000237A3">
        <w:rPr>
          <w:sz w:val="28"/>
          <w:szCs w:val="28"/>
        </w:rPr>
        <w:t xml:space="preserve"> 2025 </w:t>
      </w:r>
      <w:proofErr w:type="spellStart"/>
      <w:r w:rsidRPr="000237A3">
        <w:rPr>
          <w:sz w:val="28"/>
          <w:szCs w:val="28"/>
        </w:rPr>
        <w:t>елның</w:t>
      </w:r>
      <w:proofErr w:type="spellEnd"/>
      <w:r w:rsidRPr="000237A3">
        <w:rPr>
          <w:sz w:val="28"/>
          <w:szCs w:val="28"/>
        </w:rPr>
        <w:t xml:space="preserve"> 1 </w:t>
      </w:r>
      <w:proofErr w:type="spellStart"/>
      <w:r w:rsidRPr="000237A3">
        <w:rPr>
          <w:sz w:val="28"/>
          <w:szCs w:val="28"/>
        </w:rPr>
        <w:t>гы</w:t>
      </w:r>
      <w:r w:rsidR="001873BC">
        <w:rPr>
          <w:sz w:val="28"/>
          <w:szCs w:val="28"/>
        </w:rPr>
        <w:t>йнварына</w:t>
      </w:r>
      <w:proofErr w:type="spellEnd"/>
      <w:r w:rsidR="001873BC">
        <w:rPr>
          <w:sz w:val="28"/>
          <w:szCs w:val="28"/>
        </w:rPr>
        <w:t xml:space="preserve"> </w:t>
      </w:r>
      <w:proofErr w:type="spellStart"/>
      <w:r w:rsidR="001873BC">
        <w:rPr>
          <w:sz w:val="28"/>
          <w:szCs w:val="28"/>
        </w:rPr>
        <w:t>кадәр</w:t>
      </w:r>
      <w:proofErr w:type="spellEnd"/>
      <w:r w:rsidR="001873BC">
        <w:rPr>
          <w:sz w:val="28"/>
          <w:szCs w:val="28"/>
        </w:rPr>
        <w:t xml:space="preserve"> </w:t>
      </w:r>
      <w:proofErr w:type="spellStart"/>
      <w:r w:rsidR="001873BC">
        <w:rPr>
          <w:sz w:val="28"/>
          <w:szCs w:val="28"/>
        </w:rPr>
        <w:t>туктатып</w:t>
      </w:r>
      <w:proofErr w:type="spellEnd"/>
      <w:r w:rsidR="001873BC">
        <w:rPr>
          <w:sz w:val="28"/>
          <w:szCs w:val="28"/>
        </w:rPr>
        <w:t xml:space="preserve"> </w:t>
      </w:r>
      <w:proofErr w:type="spellStart"/>
      <w:r w:rsidR="001873BC">
        <w:rPr>
          <w:sz w:val="28"/>
          <w:szCs w:val="28"/>
        </w:rPr>
        <w:t>торырга</w:t>
      </w:r>
      <w:proofErr w:type="spellEnd"/>
      <w:r w:rsidR="001873BC">
        <w:rPr>
          <w:sz w:val="28"/>
          <w:szCs w:val="28"/>
        </w:rPr>
        <w:t>.</w:t>
      </w:r>
    </w:p>
    <w:p w:rsidR="0035273A" w:rsidRPr="000237A3" w:rsidRDefault="00BF3F96" w:rsidP="004265C8">
      <w:pPr>
        <w:jc w:val="both"/>
        <w:rPr>
          <w:sz w:val="28"/>
          <w:szCs w:val="28"/>
        </w:rPr>
      </w:pPr>
      <w:r w:rsidRPr="000237A3">
        <w:rPr>
          <w:sz w:val="28"/>
          <w:szCs w:val="28"/>
        </w:rPr>
        <w:t xml:space="preserve">     2.</w:t>
      </w:r>
      <w:r w:rsidR="002038D7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Әлеге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карарны</w:t>
      </w:r>
      <w:proofErr w:type="spellEnd"/>
      <w:r w:rsidR="0035273A" w:rsidRPr="000237A3">
        <w:rPr>
          <w:sz w:val="28"/>
          <w:szCs w:val="28"/>
        </w:rPr>
        <w:t xml:space="preserve"> Татарстан </w:t>
      </w:r>
      <w:proofErr w:type="spellStart"/>
      <w:r w:rsidR="0035273A" w:rsidRPr="000237A3">
        <w:rPr>
          <w:sz w:val="28"/>
          <w:szCs w:val="28"/>
        </w:rPr>
        <w:t>Республикасы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Чүпрәле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муниципаль</w:t>
      </w:r>
      <w:proofErr w:type="spellEnd"/>
      <w:r w:rsidR="0035273A" w:rsidRPr="000237A3">
        <w:rPr>
          <w:sz w:val="28"/>
          <w:szCs w:val="28"/>
        </w:rPr>
        <w:t xml:space="preserve"> районы шланг </w:t>
      </w:r>
      <w:proofErr w:type="spellStart"/>
      <w:r w:rsidR="0035273A" w:rsidRPr="000237A3">
        <w:rPr>
          <w:sz w:val="28"/>
          <w:szCs w:val="28"/>
        </w:rPr>
        <w:t>авыл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җирлеге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уставында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билгеләнгән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тәртип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нигезендә</w:t>
      </w:r>
      <w:proofErr w:type="spellEnd"/>
      <w:r w:rsidR="0035273A" w:rsidRPr="000237A3">
        <w:rPr>
          <w:sz w:val="28"/>
          <w:szCs w:val="28"/>
        </w:rPr>
        <w:t xml:space="preserve"> Татарстан </w:t>
      </w:r>
      <w:proofErr w:type="spellStart"/>
      <w:r w:rsidR="0035273A" w:rsidRPr="000237A3">
        <w:rPr>
          <w:sz w:val="28"/>
          <w:szCs w:val="28"/>
        </w:rPr>
        <w:t>Республикасы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хокукый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мәгълүмат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рәсми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порталында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һәм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махсус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мәгълүмат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стендларында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бастырып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чыгарырга</w:t>
      </w:r>
      <w:proofErr w:type="spellEnd"/>
      <w:r w:rsidR="0035273A" w:rsidRPr="000237A3">
        <w:rPr>
          <w:sz w:val="28"/>
          <w:szCs w:val="28"/>
        </w:rPr>
        <w:t>.</w:t>
      </w:r>
    </w:p>
    <w:p w:rsidR="00985419" w:rsidRDefault="00BF3F96" w:rsidP="004265C8">
      <w:pPr>
        <w:jc w:val="both"/>
        <w:rPr>
          <w:sz w:val="28"/>
          <w:szCs w:val="28"/>
        </w:rPr>
      </w:pPr>
      <w:r w:rsidRPr="000237A3">
        <w:rPr>
          <w:sz w:val="28"/>
          <w:szCs w:val="28"/>
        </w:rPr>
        <w:t xml:space="preserve">     3.</w:t>
      </w:r>
      <w:r w:rsidR="002038D7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Әлеге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карар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рәсми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рәвештә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басылып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чыккан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көннән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үз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көченә</w:t>
      </w:r>
      <w:proofErr w:type="spellEnd"/>
      <w:r w:rsidR="0035273A" w:rsidRPr="000237A3">
        <w:rPr>
          <w:sz w:val="28"/>
          <w:szCs w:val="28"/>
        </w:rPr>
        <w:t xml:space="preserve"> </w:t>
      </w:r>
      <w:proofErr w:type="spellStart"/>
      <w:r w:rsidR="0035273A" w:rsidRPr="000237A3">
        <w:rPr>
          <w:sz w:val="28"/>
          <w:szCs w:val="28"/>
        </w:rPr>
        <w:t>керә</w:t>
      </w:r>
      <w:proofErr w:type="spellEnd"/>
      <w:r w:rsidR="0035273A" w:rsidRPr="000237A3">
        <w:rPr>
          <w:sz w:val="28"/>
          <w:szCs w:val="28"/>
        </w:rPr>
        <w:t>.</w:t>
      </w:r>
    </w:p>
    <w:p w:rsidR="00522BF8" w:rsidRDefault="00522BF8" w:rsidP="004265C8">
      <w:pPr>
        <w:jc w:val="both"/>
        <w:rPr>
          <w:sz w:val="28"/>
          <w:szCs w:val="28"/>
        </w:rPr>
      </w:pPr>
    </w:p>
    <w:p w:rsidR="00522BF8" w:rsidRDefault="00522BF8" w:rsidP="004265C8">
      <w:pPr>
        <w:jc w:val="both"/>
        <w:rPr>
          <w:sz w:val="28"/>
          <w:szCs w:val="28"/>
        </w:rPr>
      </w:pPr>
    </w:p>
    <w:p w:rsidR="00522BF8" w:rsidRDefault="00522BF8" w:rsidP="00522BF8">
      <w:pPr>
        <w:jc w:val="both"/>
        <w:rPr>
          <w:sz w:val="28"/>
          <w:szCs w:val="28"/>
        </w:rPr>
      </w:pPr>
      <w:r w:rsidRPr="00522BF8">
        <w:rPr>
          <w:sz w:val="28"/>
          <w:szCs w:val="28"/>
          <w:lang w:val="tt-RU"/>
        </w:rPr>
        <w:t>Яңа Әлмәле авыл җирлеге башлыгы</w:t>
      </w:r>
      <w:r w:rsidRPr="00522BF8">
        <w:rPr>
          <w:rFonts w:eastAsia="Calibri"/>
          <w:sz w:val="28"/>
          <w:szCs w:val="28"/>
          <w:lang w:val="tt-RU"/>
        </w:rPr>
        <w:t xml:space="preserve">:                                             </w:t>
      </w:r>
      <w:r>
        <w:rPr>
          <w:rFonts w:eastAsia="Calibri"/>
          <w:sz w:val="28"/>
          <w:szCs w:val="28"/>
          <w:lang w:val="tt-RU"/>
        </w:rPr>
        <w:t xml:space="preserve">     </w:t>
      </w:r>
    </w:p>
    <w:p w:rsidR="00522BF8" w:rsidRPr="00522BF8" w:rsidRDefault="00522BF8" w:rsidP="00522BF8">
      <w:pPr>
        <w:widowControl w:val="0"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val="tt-RU"/>
        </w:rPr>
      </w:pPr>
      <w:r w:rsidRPr="00522BF8">
        <w:rPr>
          <w:rFonts w:eastAsia="Calibri" w:cs="Calibri"/>
          <w:sz w:val="28"/>
          <w:szCs w:val="28"/>
          <w:lang w:val="tt-RU"/>
        </w:rPr>
        <w:t xml:space="preserve">Чүпрәле муниципаль районы </w:t>
      </w:r>
    </w:p>
    <w:p w:rsidR="00522BF8" w:rsidRPr="00522BF8" w:rsidRDefault="00522BF8" w:rsidP="00522BF8">
      <w:pPr>
        <w:widowControl w:val="0"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val="tt-RU"/>
        </w:rPr>
      </w:pPr>
      <w:r w:rsidRPr="00522BF8">
        <w:rPr>
          <w:rFonts w:eastAsia="Calibri" w:cs="Calibri"/>
          <w:sz w:val="28"/>
          <w:szCs w:val="28"/>
          <w:lang w:val="tt-RU"/>
        </w:rPr>
        <w:t>Татарстан Республикасы</w:t>
      </w:r>
      <w:r>
        <w:rPr>
          <w:rFonts w:eastAsia="Calibri" w:cs="Calibri"/>
          <w:sz w:val="28"/>
          <w:szCs w:val="28"/>
          <w:lang w:val="tt-RU"/>
        </w:rPr>
        <w:t>:                                                                      Р.Н. Дружков</w:t>
      </w:r>
      <w:r w:rsidRPr="00522BF8">
        <w:rPr>
          <w:rFonts w:eastAsia="Calibri" w:cs="Calibri"/>
          <w:sz w:val="28"/>
          <w:szCs w:val="28"/>
          <w:lang w:val="tt-RU"/>
        </w:rPr>
        <w:t xml:space="preserve"> </w:t>
      </w:r>
    </w:p>
    <w:p w:rsidR="00522BF8" w:rsidRPr="00522BF8" w:rsidRDefault="00522BF8" w:rsidP="00522BF8">
      <w:pPr>
        <w:widowControl w:val="0"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val="tt-RU"/>
        </w:rPr>
      </w:pPr>
    </w:p>
    <w:p w:rsidR="00DA5744" w:rsidRDefault="00DA5744" w:rsidP="00DA5744">
      <w:pPr>
        <w:ind w:firstLine="142"/>
        <w:jc w:val="both"/>
        <w:rPr>
          <w:sz w:val="28"/>
          <w:szCs w:val="28"/>
        </w:rPr>
      </w:pPr>
      <w:bookmarkStart w:id="0" w:name="_GoBack"/>
      <w:bookmarkEnd w:id="0"/>
    </w:p>
    <w:p w:rsidR="00DD2E11" w:rsidRPr="004265C8" w:rsidRDefault="00DD2E11" w:rsidP="00985419">
      <w:pPr>
        <w:rPr>
          <w:sz w:val="28"/>
          <w:szCs w:val="28"/>
          <w:lang w:val="tt-RU"/>
        </w:rPr>
      </w:pPr>
    </w:p>
    <w:sectPr w:rsidR="00DD2E11" w:rsidRPr="004265C8" w:rsidSect="00DA57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0B"/>
    <w:rsid w:val="000237A3"/>
    <w:rsid w:val="000D1FC8"/>
    <w:rsid w:val="001873BC"/>
    <w:rsid w:val="002038D7"/>
    <w:rsid w:val="0035273A"/>
    <w:rsid w:val="00393A26"/>
    <w:rsid w:val="004265C8"/>
    <w:rsid w:val="00522BF8"/>
    <w:rsid w:val="005329D8"/>
    <w:rsid w:val="00781893"/>
    <w:rsid w:val="007F720E"/>
    <w:rsid w:val="00841986"/>
    <w:rsid w:val="00985419"/>
    <w:rsid w:val="0098730B"/>
    <w:rsid w:val="009C064D"/>
    <w:rsid w:val="00BF3F96"/>
    <w:rsid w:val="00DA3D99"/>
    <w:rsid w:val="00DA5744"/>
    <w:rsid w:val="00DD2E11"/>
    <w:rsid w:val="00E30E21"/>
    <w:rsid w:val="00E409FC"/>
    <w:rsid w:val="00ED1934"/>
    <w:rsid w:val="00EF3DBE"/>
    <w:rsid w:val="00F469AF"/>
    <w:rsid w:val="00F73E8E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77E7"/>
  <w15:chartTrackingRefBased/>
  <w15:docId w15:val="{EB313BFF-1619-4A17-BA8A-5EA9E62A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D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DB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30E21"/>
    <w:pPr>
      <w:ind w:left="720"/>
      <w:contextualSpacing/>
    </w:pPr>
  </w:style>
  <w:style w:type="paragraph" w:customStyle="1" w:styleId="formattext">
    <w:name w:val="formattext"/>
    <w:basedOn w:val="a"/>
    <w:rsid w:val="00E30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2024-01-31T06:32:00Z</cp:lastPrinted>
  <dcterms:created xsi:type="dcterms:W3CDTF">2024-01-30T13:43:00Z</dcterms:created>
  <dcterms:modified xsi:type="dcterms:W3CDTF">2024-02-01T06:07:00Z</dcterms:modified>
</cp:coreProperties>
</file>